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7947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ПОСЕЛЕНИЯ </w:t>
      </w:r>
    </w:p>
    <w:p w:rsidR="009121EA" w:rsidRDefault="000E7947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</w:pPr>
      <w:r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0E7947">
        <w:rPr>
          <w:rFonts w:ascii="Times New Roman" w:hAnsi="Times New Roman" w:cs="Tahoma"/>
          <w:b/>
        </w:rPr>
        <w:t xml:space="preserve">Большая Рязань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Рязань,</w:t>
      </w:r>
      <w:r>
        <w:rPr>
          <w:rFonts w:ascii="Times New Roman" w:hAnsi="Times New Roman" w:cs="Tahoma"/>
        </w:rPr>
        <w:t xml:space="preserve">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="000E7947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_________________________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D65E7">
            <w:pPr>
              <w:pStyle w:val="a3"/>
              <w:numPr>
                <w:ilvl w:val="0"/>
                <w:numId w:val="1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6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>
        <w:rPr>
          <w:rFonts w:ascii="Times New Roman" w:hAnsi="Times New Roman" w:cs="Tahoma"/>
          <w:b/>
        </w:rPr>
        <w:t>________________________________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7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E00864">
        <w:rPr>
          <w:rFonts w:ascii="Times New Roman" w:hAnsi="Times New Roman" w:cs="Tahoma"/>
          <w:b/>
        </w:rPr>
        <w:t>ссия по ___________________________________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9121EA">
            <w:pPr>
              <w:pStyle w:val="a3"/>
              <w:numPr>
                <w:ilvl w:val="0"/>
                <w:numId w:val="8"/>
              </w:numPr>
              <w:rPr>
                <w:sz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="000E7947">
        <w:rPr>
          <w:rFonts w:ascii="Times New Roman" w:hAnsi="Times New Roman" w:cs="Tahoma"/>
        </w:rPr>
        <w:t xml:space="preserve"> </w:t>
      </w:r>
      <w:r w:rsidR="00CF20E3">
        <w:rPr>
          <w:rFonts w:ascii="Times New Roman" w:hAnsi="Times New Roman" w:cs="Tahoma"/>
        </w:rPr>
        <w:t>муниципального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0E7947">
        <w:rPr>
          <w:rFonts w:ascii="Times New Roman" w:hAnsi="Times New Roman" w:cs="Tahoma"/>
        </w:rPr>
        <w:t>№ 11-2</w:t>
      </w:r>
      <w:r w:rsidR="00E00864">
        <w:rPr>
          <w:rFonts w:ascii="Times New Roman" w:hAnsi="Times New Roman" w:cs="Tahoma"/>
        </w:rPr>
        <w:t xml:space="preserve"> от </w:t>
      </w:r>
      <w:r w:rsidR="000E7947">
        <w:rPr>
          <w:rFonts w:ascii="Times New Roman" w:hAnsi="Times New Roman" w:cs="Tahoma"/>
        </w:rPr>
        <w:t xml:space="preserve">13.10.2015 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0E7947">
        <w:rPr>
          <w:rFonts w:ascii="Times New Roman" w:hAnsi="Times New Roman" w:cs="Tahoma"/>
        </w:rPr>
        <w:t>Большая Рязань</w:t>
      </w:r>
      <w:r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0E7947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CF20E3">
        <w:rPr>
          <w:rFonts w:ascii="Times New Roman" w:hAnsi="Times New Roman" w:cs="Tahoma"/>
        </w:rPr>
        <w:t>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0E7947" w:rsidRDefault="000E7947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A63779" w:rsidRDefault="00A6377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A63779" w:rsidRDefault="00A63779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0E7947" w:rsidRPr="000E7947">
        <w:rPr>
          <w:rFonts w:ascii="Times New Roman" w:hAnsi="Times New Roman" w:cs="Tahoma"/>
        </w:rPr>
        <w:t xml:space="preserve"> </w:t>
      </w:r>
      <w:r w:rsidR="000E7947">
        <w:rPr>
          <w:rFonts w:ascii="Times New Roman" w:hAnsi="Times New Roman" w:cs="Tahoma"/>
        </w:rPr>
        <w:t>Большая Рязань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1EA"/>
    <w:rsid w:val="000E7947"/>
    <w:rsid w:val="001A2E8C"/>
    <w:rsid w:val="00726596"/>
    <w:rsid w:val="009121EA"/>
    <w:rsid w:val="009B5FCE"/>
    <w:rsid w:val="009D408A"/>
    <w:rsid w:val="00A63779"/>
    <w:rsid w:val="00C83E6B"/>
    <w:rsid w:val="00CF20E3"/>
    <w:rsid w:val="00E00864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3D8DB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15</cp:revision>
  <dcterms:created xsi:type="dcterms:W3CDTF">2020-08-03T11:16:00Z</dcterms:created>
  <dcterms:modified xsi:type="dcterms:W3CDTF">2020-09-09T08:14:00Z</dcterms:modified>
</cp:coreProperties>
</file>